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D2594D" w:rsidRDefault="00920B2F" w:rsidP="00002C8F"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 w:rsidRPr="00D2594D">
        <w:t>13</w:t>
      </w:r>
      <w:r w:rsidR="003077BD" w:rsidRPr="00D2594D">
        <w:t xml:space="preserve"> </w:t>
      </w:r>
      <w:r w:rsidR="00EA3227" w:rsidRPr="00D2594D">
        <w:t>сентября</w:t>
      </w:r>
      <w:r w:rsidR="003077BD" w:rsidRPr="00D2594D">
        <w:t xml:space="preserve"> </w:t>
      </w:r>
      <w:r w:rsidR="00FF0547" w:rsidRPr="00D2594D">
        <w:t>20</w:t>
      </w:r>
      <w:r w:rsidR="00002C8F" w:rsidRPr="00D2594D">
        <w:t>2</w:t>
      </w:r>
      <w:r w:rsidR="006B5C94" w:rsidRPr="00D2594D">
        <w:t>4</w:t>
      </w:r>
      <w:r w:rsidR="00FF0547" w:rsidRPr="00D2594D">
        <w:t xml:space="preserve"> года                    </w:t>
      </w:r>
      <w:r w:rsidR="001B490D" w:rsidRPr="00D2594D">
        <w:t xml:space="preserve">      </w:t>
      </w:r>
      <w:r w:rsidR="00FF0547" w:rsidRPr="00D2594D">
        <w:t xml:space="preserve"> </w:t>
      </w:r>
      <w:r w:rsidR="00683837" w:rsidRPr="00D2594D">
        <w:t xml:space="preserve">                </w:t>
      </w:r>
      <w:r w:rsidR="00E7263E" w:rsidRPr="00D2594D">
        <w:t xml:space="preserve"> </w:t>
      </w:r>
      <w:r w:rsidR="0047469F" w:rsidRPr="00D2594D">
        <w:t xml:space="preserve">   </w:t>
      </w:r>
      <w:r w:rsidR="00E7263E" w:rsidRPr="00D2594D">
        <w:t xml:space="preserve">    </w:t>
      </w:r>
      <w:r w:rsidR="00002C8F" w:rsidRPr="00D2594D">
        <w:t xml:space="preserve">   </w:t>
      </w:r>
      <w:r w:rsidR="0048234A" w:rsidRPr="00D2594D">
        <w:t xml:space="preserve">                        </w:t>
      </w:r>
      <w:r w:rsidR="00A41C82" w:rsidRPr="00D2594D">
        <w:t xml:space="preserve">      </w:t>
      </w:r>
      <w:r w:rsidR="00002C8F" w:rsidRPr="00D2594D">
        <w:t xml:space="preserve"> </w:t>
      </w:r>
      <w:r w:rsidR="00C47154" w:rsidRPr="00D2594D">
        <w:t xml:space="preserve">   </w:t>
      </w:r>
      <w:r w:rsidR="00C94478" w:rsidRPr="00D2594D">
        <w:t xml:space="preserve">    </w:t>
      </w:r>
      <w:r w:rsidR="00C47154" w:rsidRPr="00D2594D">
        <w:t xml:space="preserve"> </w:t>
      </w:r>
      <w:r w:rsidR="00D2594D">
        <w:t xml:space="preserve">            </w:t>
      </w:r>
      <w:r w:rsidR="00C47154" w:rsidRPr="00D2594D">
        <w:t xml:space="preserve">  </w:t>
      </w:r>
      <w:r w:rsidR="00FF0547" w:rsidRPr="00D2594D">
        <w:t>№</w:t>
      </w:r>
      <w:r w:rsidR="00C94478" w:rsidRPr="00D2594D">
        <w:t xml:space="preserve"> 10</w:t>
      </w:r>
      <w:r w:rsidR="0004226A" w:rsidRPr="00D2594D">
        <w:t>4</w:t>
      </w:r>
      <w:r w:rsidR="00AB67D2" w:rsidRPr="00D2594D">
        <w:t>/</w:t>
      </w:r>
      <w:r w:rsidR="00C94478" w:rsidRPr="00D2594D">
        <w:t>5</w:t>
      </w:r>
      <w:r w:rsidR="00DF1DD3" w:rsidRPr="00D2594D">
        <w:t>9</w:t>
      </w:r>
      <w:r w:rsidR="008D5ADE">
        <w:t>5</w:t>
      </w:r>
    </w:p>
    <w:p w:rsidR="00FC4F23" w:rsidRDefault="00FC4F23" w:rsidP="00AB67D2">
      <w:pPr>
        <w:jc w:val="center"/>
        <w:rPr>
          <w:b/>
        </w:rPr>
      </w:pPr>
    </w:p>
    <w:p w:rsidR="00D2594D" w:rsidRPr="00D2594D" w:rsidRDefault="00D2594D" w:rsidP="00AB67D2">
      <w:pPr>
        <w:jc w:val="center"/>
        <w:rPr>
          <w:b/>
        </w:rPr>
      </w:pP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О</w:t>
      </w:r>
      <w:r w:rsidR="00EF77A4" w:rsidRPr="00D2594D">
        <w:rPr>
          <w:b/>
          <w:bCs/>
        </w:rPr>
        <w:t xml:space="preserve"> регистрации </w:t>
      </w:r>
      <w:proofErr w:type="gramStart"/>
      <w:r w:rsidR="00EF77A4" w:rsidRPr="00D2594D">
        <w:rPr>
          <w:b/>
          <w:bCs/>
        </w:rPr>
        <w:t>избранн</w:t>
      </w:r>
      <w:r w:rsidR="00DF1DD3" w:rsidRPr="00D2594D">
        <w:rPr>
          <w:b/>
          <w:bCs/>
        </w:rPr>
        <w:t>ых  депутатов</w:t>
      </w:r>
      <w:proofErr w:type="gramEnd"/>
      <w:r w:rsidR="00EF77A4"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>с</w:t>
      </w:r>
      <w:r w:rsidR="00EF77A4" w:rsidRPr="00D2594D">
        <w:rPr>
          <w:b/>
          <w:bCs/>
        </w:rPr>
        <w:t xml:space="preserve">овета </w:t>
      </w:r>
      <w:r w:rsidRPr="00D2594D">
        <w:rPr>
          <w:b/>
          <w:bCs/>
        </w:rPr>
        <w:t xml:space="preserve">депутатов </w:t>
      </w:r>
    </w:p>
    <w:p w:rsidR="00A318C3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 xml:space="preserve">муниципального образования </w:t>
      </w:r>
      <w:proofErr w:type="spellStart"/>
      <w:proofErr w:type="gramStart"/>
      <w:r w:rsidR="008D5ADE">
        <w:rPr>
          <w:b/>
          <w:bCs/>
        </w:rPr>
        <w:t>Коськовское</w:t>
      </w:r>
      <w:proofErr w:type="spellEnd"/>
      <w:r w:rsidR="00A318C3" w:rsidRPr="00D2594D">
        <w:rPr>
          <w:b/>
          <w:bCs/>
        </w:rPr>
        <w:t xml:space="preserve"> </w:t>
      </w:r>
      <w:r w:rsidR="00DF1DD3" w:rsidRPr="00D2594D">
        <w:rPr>
          <w:b/>
          <w:bCs/>
        </w:rPr>
        <w:t xml:space="preserve"> сельско</w:t>
      </w:r>
      <w:r w:rsidR="00A318C3" w:rsidRPr="00D2594D">
        <w:rPr>
          <w:b/>
          <w:bCs/>
        </w:rPr>
        <w:t>е</w:t>
      </w:r>
      <w:proofErr w:type="gramEnd"/>
      <w:r w:rsidR="00A318C3" w:rsidRPr="00D2594D">
        <w:rPr>
          <w:b/>
          <w:bCs/>
        </w:rPr>
        <w:t xml:space="preserve"> поселение</w:t>
      </w:r>
      <w:r w:rsidR="00DF1DD3" w:rsidRPr="00D2594D">
        <w:rPr>
          <w:b/>
          <w:bCs/>
        </w:rPr>
        <w:t xml:space="preserve"> </w:t>
      </w: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Тихвинского муниципальног</w:t>
      </w:r>
      <w:r w:rsidR="00B7340A" w:rsidRPr="00D2594D">
        <w:rPr>
          <w:b/>
          <w:bCs/>
        </w:rPr>
        <w:t>о района Ленинградской области 5</w:t>
      </w:r>
      <w:r w:rsidRPr="00D2594D">
        <w:rPr>
          <w:b/>
          <w:bCs/>
        </w:rPr>
        <w:t xml:space="preserve"> созыва</w:t>
      </w:r>
    </w:p>
    <w:p w:rsidR="00EF77A4" w:rsidRPr="00D2594D" w:rsidRDefault="00CB7244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п</w:t>
      </w:r>
      <w:r w:rsidR="00EF77A4" w:rsidRPr="00D2594D">
        <w:rPr>
          <w:b/>
          <w:bCs/>
        </w:rPr>
        <w:t xml:space="preserve">о </w:t>
      </w:r>
      <w:r w:rsidR="00DF1DD3" w:rsidRPr="00D2594D">
        <w:rPr>
          <w:b/>
          <w:bCs/>
        </w:rPr>
        <w:t>много</w:t>
      </w:r>
      <w:r w:rsidR="00EF77A4" w:rsidRPr="00D2594D">
        <w:rPr>
          <w:b/>
          <w:bCs/>
        </w:rPr>
        <w:t xml:space="preserve">мандатному избирательному округу № </w:t>
      </w:r>
      <w:r w:rsidR="00BD611B" w:rsidRPr="00D2594D">
        <w:rPr>
          <w:b/>
          <w:bCs/>
        </w:rPr>
        <w:t>2</w:t>
      </w:r>
      <w:r w:rsidR="008D5ADE">
        <w:rPr>
          <w:b/>
          <w:bCs/>
        </w:rPr>
        <w:t>8</w:t>
      </w:r>
    </w:p>
    <w:p w:rsidR="00FC4F23" w:rsidRDefault="00FC4F23" w:rsidP="00EA3227">
      <w:pPr>
        <w:tabs>
          <w:tab w:val="left" w:pos="993"/>
        </w:tabs>
        <w:jc w:val="both"/>
      </w:pPr>
    </w:p>
    <w:p w:rsidR="00D2594D" w:rsidRPr="00D2594D" w:rsidRDefault="00D2594D" w:rsidP="00EA3227">
      <w:pPr>
        <w:tabs>
          <w:tab w:val="left" w:pos="993"/>
        </w:tabs>
        <w:jc w:val="both"/>
      </w:pPr>
    </w:p>
    <w:p w:rsidR="00EA3227" w:rsidRPr="00D2594D" w:rsidRDefault="00EF77A4" w:rsidP="0004226A">
      <w:pPr>
        <w:keepNext/>
        <w:ind w:left="142" w:firstLine="708"/>
        <w:jc w:val="both"/>
        <w:outlineLvl w:val="0"/>
      </w:pPr>
      <w:r w:rsidRPr="00D2594D">
        <w:t>На основании постановления территориальной избирательной комиссии Тихвинского муниципального района от 09 сентября 2024 года № 103/5</w:t>
      </w:r>
      <w:r w:rsidR="004C6278" w:rsidRPr="00D2594D">
        <w:t>6</w:t>
      </w:r>
      <w:r w:rsidR="008D5ADE">
        <w:t>4</w:t>
      </w:r>
      <w:r w:rsidRPr="00D2594D">
        <w:t xml:space="preserve"> «</w:t>
      </w:r>
      <w:r w:rsidRPr="00D2594D">
        <w:rPr>
          <w:bCs/>
        </w:rPr>
        <w:t xml:space="preserve">Об общих результатах выборов депутатов </w:t>
      </w:r>
      <w:r w:rsidR="00A318C3" w:rsidRPr="00D2594D">
        <w:rPr>
          <w:bCs/>
        </w:rPr>
        <w:t>с</w:t>
      </w:r>
      <w:r w:rsidRPr="00D2594D">
        <w:rPr>
          <w:bCs/>
        </w:rPr>
        <w:t>овета депутатов</w:t>
      </w:r>
      <w:r w:rsidR="00CB7244" w:rsidRPr="00D2594D">
        <w:rPr>
          <w:bCs/>
        </w:rPr>
        <w:t xml:space="preserve"> </w:t>
      </w:r>
      <w:r w:rsidR="00A318C3" w:rsidRPr="00D2594D">
        <w:rPr>
          <w:bCs/>
        </w:rPr>
        <w:t>муниципального образования</w:t>
      </w:r>
      <w:r w:rsidRPr="00D2594D">
        <w:rPr>
          <w:bCs/>
        </w:rPr>
        <w:t xml:space="preserve"> </w:t>
      </w:r>
      <w:proofErr w:type="spellStart"/>
      <w:r w:rsidR="008D5ADE">
        <w:rPr>
          <w:bCs/>
        </w:rPr>
        <w:t>Коськовское</w:t>
      </w:r>
      <w:proofErr w:type="spellEnd"/>
      <w:r w:rsidR="004C6278" w:rsidRPr="00D2594D">
        <w:rPr>
          <w:bCs/>
        </w:rPr>
        <w:t xml:space="preserve"> сельско</w:t>
      </w:r>
      <w:r w:rsidR="00A318C3" w:rsidRPr="00D2594D">
        <w:rPr>
          <w:bCs/>
        </w:rPr>
        <w:t>е</w:t>
      </w:r>
      <w:r w:rsidRPr="00D2594D">
        <w:rPr>
          <w:bCs/>
        </w:rPr>
        <w:t xml:space="preserve"> поселени</w:t>
      </w:r>
      <w:r w:rsidR="00A318C3" w:rsidRPr="00D2594D">
        <w:rPr>
          <w:bCs/>
        </w:rPr>
        <w:t>е</w:t>
      </w:r>
      <w:r w:rsidRPr="00D2594D">
        <w:rPr>
          <w:bCs/>
        </w:rPr>
        <w:t xml:space="preserve"> Тихвинского муниципального района Ленинградской области 5 созыва</w:t>
      </w:r>
      <w:r w:rsidRPr="00D2594D">
        <w:t>»</w:t>
      </w:r>
      <w:r w:rsidR="00CB7244" w:rsidRPr="00D2594D">
        <w:t xml:space="preserve"> и в</w:t>
      </w:r>
      <w:r w:rsidR="00EA3227" w:rsidRPr="00D2594D">
        <w:t xml:space="preserve"> соответствии </w:t>
      </w:r>
      <w:r w:rsidR="00C94478" w:rsidRPr="00D2594D">
        <w:t>с</w:t>
      </w:r>
      <w:r w:rsidR="00CB7244" w:rsidRPr="00D2594D">
        <w:t xml:space="preserve"> частью </w:t>
      </w:r>
      <w:proofErr w:type="gramStart"/>
      <w:r w:rsidR="00CB7244" w:rsidRPr="00D2594D">
        <w:t>3  статьи</w:t>
      </w:r>
      <w:proofErr w:type="gramEnd"/>
      <w:r w:rsidR="00CB7244" w:rsidRPr="00D2594D">
        <w:t xml:space="preserve"> 54</w:t>
      </w:r>
      <w:r w:rsidR="00C94478" w:rsidRPr="00D2594D">
        <w:t xml:space="preserve"> областного закона </w:t>
      </w:r>
      <w:r w:rsidR="00EA3227" w:rsidRPr="00D2594D">
        <w:t xml:space="preserve"> от 15 марта</w:t>
      </w:r>
      <w:r w:rsidR="00C94478" w:rsidRPr="00D2594D">
        <w:t xml:space="preserve"> </w:t>
      </w:r>
      <w:r w:rsidR="00EA3227" w:rsidRPr="00D2594D">
        <w:t>2012</w:t>
      </w:r>
      <w:r w:rsidR="00C94478" w:rsidRPr="00D2594D">
        <w:t xml:space="preserve"> </w:t>
      </w:r>
      <w:r w:rsidR="00EA3227" w:rsidRPr="00D2594D">
        <w:t>года № 20-оз «О муниципальных выборах в Ленинградской области»</w:t>
      </w:r>
    </w:p>
    <w:p w:rsidR="00EA3227" w:rsidRPr="00D2594D" w:rsidRDefault="00EA3227" w:rsidP="00C94478">
      <w:pPr>
        <w:tabs>
          <w:tab w:val="left" w:pos="540"/>
        </w:tabs>
        <w:ind w:firstLine="709"/>
        <w:jc w:val="both"/>
      </w:pPr>
    </w:p>
    <w:p w:rsidR="00D2594D" w:rsidRDefault="00EA3227" w:rsidP="00FC4F23">
      <w:pPr>
        <w:tabs>
          <w:tab w:val="left" w:pos="540"/>
        </w:tabs>
        <w:jc w:val="center"/>
      </w:pPr>
      <w:r w:rsidRPr="00D2594D">
        <w:t xml:space="preserve">территориальная избирательная комиссия </w:t>
      </w:r>
      <w:proofErr w:type="gramStart"/>
      <w:r w:rsidRPr="00D2594D">
        <w:t>Тихвинского</w:t>
      </w:r>
      <w:r w:rsidR="00D2594D">
        <w:t xml:space="preserve"> </w:t>
      </w:r>
      <w:r w:rsidRPr="00D2594D">
        <w:t xml:space="preserve"> муниципального</w:t>
      </w:r>
      <w:proofErr w:type="gramEnd"/>
      <w:r w:rsidRPr="00D2594D">
        <w:t xml:space="preserve"> района</w:t>
      </w:r>
      <w:r w:rsidR="00CB7244" w:rsidRPr="00D2594D">
        <w:t xml:space="preserve"> </w:t>
      </w:r>
      <w:r w:rsidRPr="00D2594D">
        <w:t xml:space="preserve">с полномочиями </w:t>
      </w:r>
      <w:r w:rsidR="00B7340A" w:rsidRPr="00D2594D">
        <w:t>окружн</w:t>
      </w:r>
      <w:r w:rsidR="00CB7244" w:rsidRPr="00D2594D">
        <w:t>ой</w:t>
      </w:r>
      <w:r w:rsidR="00B7340A" w:rsidRPr="00D2594D">
        <w:t xml:space="preserve"> </w:t>
      </w:r>
      <w:r w:rsidRPr="00D2594D">
        <w:t>избирательн</w:t>
      </w:r>
      <w:r w:rsidR="00CB7244" w:rsidRPr="00D2594D">
        <w:t>ой</w:t>
      </w:r>
      <w:r w:rsidRPr="00D2594D">
        <w:t xml:space="preserve"> комисси</w:t>
      </w:r>
      <w:r w:rsidR="00CB7244" w:rsidRPr="00D2594D">
        <w:t>и</w:t>
      </w:r>
      <w:r w:rsidRPr="00D2594D">
        <w:t xml:space="preserve"> </w:t>
      </w:r>
      <w:r w:rsidR="004C6278" w:rsidRPr="00D2594D">
        <w:t>много</w:t>
      </w:r>
      <w:r w:rsidR="00CB7244" w:rsidRPr="00D2594D">
        <w:t xml:space="preserve">мандатного </w:t>
      </w:r>
    </w:p>
    <w:p w:rsidR="00EA3227" w:rsidRPr="00D2594D" w:rsidRDefault="00CB7244" w:rsidP="00FC4F23">
      <w:pPr>
        <w:tabs>
          <w:tab w:val="left" w:pos="540"/>
        </w:tabs>
        <w:jc w:val="center"/>
        <w:rPr>
          <w:b/>
        </w:rPr>
      </w:pPr>
      <w:r w:rsidRPr="00D2594D">
        <w:t xml:space="preserve">избирательного округа № </w:t>
      </w:r>
      <w:proofErr w:type="gramStart"/>
      <w:r w:rsidR="00BD611B" w:rsidRPr="00D2594D">
        <w:t>2</w:t>
      </w:r>
      <w:r w:rsidR="008D5ADE">
        <w:t>8</w:t>
      </w:r>
      <w:r w:rsidR="00A318C3" w:rsidRPr="00D2594D">
        <w:t xml:space="preserve"> </w:t>
      </w:r>
      <w:r w:rsidR="004C6278" w:rsidRPr="00D2594D">
        <w:t xml:space="preserve"> </w:t>
      </w:r>
      <w:r w:rsidR="00A318C3" w:rsidRPr="00D2594D">
        <w:t>муниципального</w:t>
      </w:r>
      <w:proofErr w:type="gramEnd"/>
      <w:r w:rsidR="00A318C3" w:rsidRPr="00D2594D">
        <w:t xml:space="preserve"> образования </w:t>
      </w:r>
      <w:proofErr w:type="spellStart"/>
      <w:r w:rsidR="008D5ADE">
        <w:t>Коськовское</w:t>
      </w:r>
      <w:proofErr w:type="spellEnd"/>
      <w:r w:rsidR="004C6278" w:rsidRPr="00D2594D">
        <w:t xml:space="preserve"> сельско</w:t>
      </w:r>
      <w:r w:rsidR="00A318C3" w:rsidRPr="00D2594D">
        <w:t>е поселение</w:t>
      </w:r>
      <w:r w:rsidR="004C6278" w:rsidRPr="00D2594D">
        <w:t xml:space="preserve"> Тихвинского муниципального района Ленинградской области</w:t>
      </w:r>
      <w:r w:rsidRPr="00D2594D">
        <w:t xml:space="preserve"> </w:t>
      </w:r>
      <w:r w:rsidR="00EA3227" w:rsidRPr="00D2594D">
        <w:t xml:space="preserve"> </w:t>
      </w:r>
      <w:r w:rsidR="00EA3227" w:rsidRPr="00D2594D">
        <w:rPr>
          <w:b/>
        </w:rPr>
        <w:t>постановляет:</w:t>
      </w:r>
    </w:p>
    <w:p w:rsidR="00EA3227" w:rsidRPr="00D2594D" w:rsidRDefault="00EA3227" w:rsidP="0004226A">
      <w:pPr>
        <w:tabs>
          <w:tab w:val="left" w:pos="540"/>
        </w:tabs>
        <w:ind w:left="567" w:hanging="567"/>
        <w:jc w:val="both"/>
        <w:rPr>
          <w:b/>
        </w:rPr>
      </w:pPr>
    </w:p>
    <w:p w:rsidR="00CB7244" w:rsidRPr="00D2594D" w:rsidRDefault="00CB7244" w:rsidP="0004226A">
      <w:pPr>
        <w:tabs>
          <w:tab w:val="left" w:pos="709"/>
        </w:tabs>
        <w:ind w:left="142" w:right="-26" w:firstLine="709"/>
        <w:jc w:val="both"/>
      </w:pPr>
      <w:r w:rsidRPr="00D2594D">
        <w:t>1. Зарегистрировать избранным</w:t>
      </w:r>
      <w:r w:rsidR="004C6278" w:rsidRPr="00D2594D">
        <w:t>и</w:t>
      </w:r>
      <w:r w:rsidRPr="00D2594D">
        <w:t xml:space="preserve"> депутат</w:t>
      </w:r>
      <w:r w:rsidR="004C6278" w:rsidRPr="00D2594D">
        <w:t xml:space="preserve">ами </w:t>
      </w:r>
      <w:r w:rsidR="00A318C3" w:rsidRPr="00D2594D">
        <w:t>с</w:t>
      </w:r>
      <w:r w:rsidRPr="00D2594D">
        <w:t xml:space="preserve">овета депутатов </w:t>
      </w:r>
      <w:r w:rsidR="00A318C3" w:rsidRPr="00D2594D">
        <w:t xml:space="preserve">муниципального образования </w:t>
      </w:r>
      <w:proofErr w:type="spellStart"/>
      <w:r w:rsidR="008D5ADE">
        <w:t>Коськовское</w:t>
      </w:r>
      <w:proofErr w:type="spellEnd"/>
      <w:r w:rsidR="00A318C3" w:rsidRPr="00D2594D">
        <w:t xml:space="preserve"> </w:t>
      </w:r>
      <w:proofErr w:type="gramStart"/>
      <w:r w:rsidR="004C6278" w:rsidRPr="00D2594D">
        <w:t>сельско</w:t>
      </w:r>
      <w:r w:rsidR="00A318C3" w:rsidRPr="00D2594D">
        <w:t>е</w:t>
      </w:r>
      <w:r w:rsidRPr="00D2594D">
        <w:t xml:space="preserve">  поселени</w:t>
      </w:r>
      <w:r w:rsidR="00A318C3" w:rsidRPr="00D2594D">
        <w:t>е</w:t>
      </w:r>
      <w:proofErr w:type="gramEnd"/>
      <w:r w:rsidRPr="00D2594D">
        <w:t xml:space="preserve"> Тихвинского муниципального района Ленинградской области </w:t>
      </w:r>
      <w:r w:rsidR="0004226A" w:rsidRPr="00D2594D">
        <w:t>5</w:t>
      </w:r>
      <w:r w:rsidRPr="00D2594D">
        <w:t xml:space="preserve"> созыва по </w:t>
      </w:r>
      <w:r w:rsidR="004C6278" w:rsidRPr="00D2594D">
        <w:t>много</w:t>
      </w:r>
      <w:r w:rsidRPr="00D2594D">
        <w:t xml:space="preserve">мандатному избирательному округу № </w:t>
      </w:r>
      <w:r w:rsidR="00BD611B" w:rsidRPr="00D2594D">
        <w:t>2</w:t>
      </w:r>
      <w:r w:rsidR="008D5ADE">
        <w:t xml:space="preserve">8 </w:t>
      </w:r>
      <w:proofErr w:type="spellStart"/>
      <w:r w:rsidR="008D5ADE">
        <w:t>Зинкова</w:t>
      </w:r>
      <w:proofErr w:type="spellEnd"/>
      <w:r w:rsidR="008D5ADE">
        <w:t xml:space="preserve"> Василия Анатольевича, Крупнову Ирину Николаевну, </w:t>
      </w:r>
      <w:proofErr w:type="spellStart"/>
      <w:r w:rsidR="008D5ADE">
        <w:t>Пересторонина</w:t>
      </w:r>
      <w:proofErr w:type="spellEnd"/>
      <w:r w:rsidR="008D5ADE">
        <w:t xml:space="preserve"> Алексан</w:t>
      </w:r>
      <w:bookmarkStart w:id="0" w:name="_GoBack"/>
      <w:bookmarkEnd w:id="0"/>
      <w:r w:rsidR="008D5ADE">
        <w:t xml:space="preserve">дра </w:t>
      </w:r>
      <w:proofErr w:type="spellStart"/>
      <w:r w:rsidR="008D5ADE">
        <w:t>Селиверстовича</w:t>
      </w:r>
      <w:proofErr w:type="spellEnd"/>
      <w:r w:rsidR="008D5ADE">
        <w:t>, Петрякова Александра Васильевича, Тиханова Юрия Александровича</w:t>
      </w:r>
      <w:r w:rsidR="003279B2">
        <w:t xml:space="preserve">, </w:t>
      </w:r>
      <w:proofErr w:type="spellStart"/>
      <w:r w:rsidR="003279B2">
        <w:t>Шиженского</w:t>
      </w:r>
      <w:proofErr w:type="spellEnd"/>
      <w:r w:rsidR="003279B2">
        <w:t xml:space="preserve"> Владимира Евгеньевича, Шорохова Александра Юрьевича</w:t>
      </w:r>
      <w:r w:rsidRPr="00D2594D">
        <w:t>.</w:t>
      </w:r>
    </w:p>
    <w:p w:rsidR="00CB7244" w:rsidRPr="00D2594D" w:rsidRDefault="00CB7244" w:rsidP="0004226A">
      <w:pPr>
        <w:ind w:left="142" w:right="-26"/>
        <w:jc w:val="both"/>
      </w:pPr>
      <w:r w:rsidRPr="00D2594D">
        <w:tab/>
        <w:t xml:space="preserve">2. Выдать </w:t>
      </w:r>
      <w:proofErr w:type="spellStart"/>
      <w:r w:rsidR="003279B2">
        <w:t>Зинков</w:t>
      </w:r>
      <w:r w:rsidR="003279B2">
        <w:t>у</w:t>
      </w:r>
      <w:proofErr w:type="spellEnd"/>
      <w:r w:rsidR="003279B2">
        <w:t xml:space="preserve"> Васили</w:t>
      </w:r>
      <w:r w:rsidR="003279B2">
        <w:t>ю</w:t>
      </w:r>
      <w:r w:rsidR="003279B2">
        <w:t xml:space="preserve"> Анатольевич</w:t>
      </w:r>
      <w:r w:rsidR="003279B2">
        <w:t>у</w:t>
      </w:r>
      <w:r w:rsidR="003279B2">
        <w:t>, Крупнов</w:t>
      </w:r>
      <w:r w:rsidR="003279B2">
        <w:t>ой</w:t>
      </w:r>
      <w:r w:rsidR="003279B2">
        <w:t xml:space="preserve"> Ирин</w:t>
      </w:r>
      <w:r w:rsidR="003279B2">
        <w:t>е</w:t>
      </w:r>
      <w:r w:rsidR="003279B2">
        <w:t xml:space="preserve"> Николаевн</w:t>
      </w:r>
      <w:r w:rsidR="003279B2">
        <w:t>е</w:t>
      </w:r>
      <w:r w:rsidR="003279B2">
        <w:t xml:space="preserve">, </w:t>
      </w:r>
      <w:proofErr w:type="spellStart"/>
      <w:r w:rsidR="003279B2">
        <w:t>Пересторонин</w:t>
      </w:r>
      <w:r w:rsidR="003279B2">
        <w:t>у</w:t>
      </w:r>
      <w:proofErr w:type="spellEnd"/>
      <w:r w:rsidR="003279B2">
        <w:t xml:space="preserve"> Александр</w:t>
      </w:r>
      <w:r w:rsidR="003279B2">
        <w:t>у</w:t>
      </w:r>
      <w:r w:rsidR="003279B2">
        <w:t xml:space="preserve"> </w:t>
      </w:r>
      <w:proofErr w:type="spellStart"/>
      <w:r w:rsidR="003279B2">
        <w:t>Селиверстович</w:t>
      </w:r>
      <w:r w:rsidR="003279B2">
        <w:t>у</w:t>
      </w:r>
      <w:proofErr w:type="spellEnd"/>
      <w:r w:rsidR="003279B2">
        <w:t>, Петряков</w:t>
      </w:r>
      <w:r w:rsidR="003279B2">
        <w:t>у</w:t>
      </w:r>
      <w:r w:rsidR="003279B2">
        <w:t xml:space="preserve"> Александр</w:t>
      </w:r>
      <w:r w:rsidR="003279B2">
        <w:t>у</w:t>
      </w:r>
      <w:r w:rsidR="003279B2">
        <w:t xml:space="preserve"> Васильевич</w:t>
      </w:r>
      <w:r w:rsidR="003279B2">
        <w:t>у</w:t>
      </w:r>
      <w:r w:rsidR="003279B2">
        <w:t>, Тиханов</w:t>
      </w:r>
      <w:r w:rsidR="003279B2">
        <w:t>у</w:t>
      </w:r>
      <w:r w:rsidR="003279B2">
        <w:t xml:space="preserve"> Юри</w:t>
      </w:r>
      <w:r w:rsidR="003279B2">
        <w:t>ю</w:t>
      </w:r>
      <w:r w:rsidR="003279B2">
        <w:t xml:space="preserve"> Александрович</w:t>
      </w:r>
      <w:r w:rsidR="003279B2">
        <w:t xml:space="preserve">у, </w:t>
      </w:r>
      <w:proofErr w:type="spellStart"/>
      <w:r w:rsidR="003279B2">
        <w:t>Шиженскому</w:t>
      </w:r>
      <w:proofErr w:type="spellEnd"/>
      <w:r w:rsidR="003279B2">
        <w:t xml:space="preserve"> Владимир</w:t>
      </w:r>
      <w:r w:rsidR="003279B2">
        <w:t>у</w:t>
      </w:r>
      <w:r w:rsidR="003279B2">
        <w:t xml:space="preserve"> Евгеньевич</w:t>
      </w:r>
      <w:r w:rsidR="003279B2">
        <w:t>у</w:t>
      </w:r>
      <w:r w:rsidR="003279B2">
        <w:t>, Шорохов</w:t>
      </w:r>
      <w:r w:rsidR="003279B2">
        <w:t>у</w:t>
      </w:r>
      <w:r w:rsidR="003279B2">
        <w:t xml:space="preserve"> Александр</w:t>
      </w:r>
      <w:r w:rsidR="003279B2">
        <w:t>у</w:t>
      </w:r>
      <w:r w:rsidR="003279B2">
        <w:t xml:space="preserve"> Юрьевич</w:t>
      </w:r>
      <w:r w:rsidR="003279B2">
        <w:t xml:space="preserve">у </w:t>
      </w:r>
      <w:r w:rsidRPr="00D2594D">
        <w:t>удостоверени</w:t>
      </w:r>
      <w:r w:rsidR="00125628" w:rsidRPr="00D2594D">
        <w:t>я</w:t>
      </w:r>
      <w:r w:rsidRPr="00D2594D">
        <w:t xml:space="preserve"> об избрании депутат</w:t>
      </w:r>
      <w:r w:rsidR="00125628" w:rsidRPr="00D2594D">
        <w:t xml:space="preserve">ами </w:t>
      </w:r>
      <w:r w:rsidR="00D2594D" w:rsidRPr="00D2594D">
        <w:t>с</w:t>
      </w:r>
      <w:r w:rsidRPr="00D2594D">
        <w:t xml:space="preserve">овета депутатов </w:t>
      </w:r>
      <w:r w:rsidR="00D2594D" w:rsidRPr="00D2594D">
        <w:t xml:space="preserve">муниципального образования </w:t>
      </w:r>
      <w:proofErr w:type="spellStart"/>
      <w:r w:rsidR="003279B2">
        <w:t>Коськовское</w:t>
      </w:r>
      <w:proofErr w:type="spellEnd"/>
      <w:r w:rsidR="00D2594D" w:rsidRPr="00D2594D">
        <w:t xml:space="preserve"> </w:t>
      </w:r>
      <w:proofErr w:type="gramStart"/>
      <w:r w:rsidR="00125628" w:rsidRPr="00D2594D">
        <w:t>сельское</w:t>
      </w:r>
      <w:r w:rsidRPr="00D2594D">
        <w:t xml:space="preserve">  поселение</w:t>
      </w:r>
      <w:proofErr w:type="gramEnd"/>
      <w:r w:rsidRPr="00D2594D">
        <w:t xml:space="preserve"> Тихвинского муниципального   района   Ленинградской   области </w:t>
      </w:r>
      <w:r w:rsidR="0004226A" w:rsidRPr="00D2594D">
        <w:t>5</w:t>
      </w:r>
      <w:r w:rsidRPr="00D2594D">
        <w:t xml:space="preserve"> созыва     по     </w:t>
      </w:r>
      <w:r w:rsidR="00125628" w:rsidRPr="00D2594D">
        <w:t>много</w:t>
      </w:r>
      <w:r w:rsidRPr="00D2594D">
        <w:t xml:space="preserve">мандатному    избирательному округу № </w:t>
      </w:r>
      <w:r w:rsidR="00BD611B" w:rsidRPr="00D2594D">
        <w:t>2</w:t>
      </w:r>
      <w:r w:rsidR="003279B2">
        <w:t>8</w:t>
      </w:r>
      <w:r w:rsidR="00EB2D70" w:rsidRPr="00D2594D">
        <w:t>.</w:t>
      </w:r>
    </w:p>
    <w:p w:rsidR="00B7340A" w:rsidRPr="00D2594D" w:rsidRDefault="00553B16" w:rsidP="0004226A">
      <w:pPr>
        <w:ind w:left="142" w:right="-82"/>
        <w:jc w:val="both"/>
      </w:pPr>
      <w:r w:rsidRPr="00D2594D">
        <w:t xml:space="preserve">           </w:t>
      </w:r>
      <w:r w:rsidR="00B7340A" w:rsidRPr="00D2594D"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</w:pP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Председатель </w:t>
      </w:r>
    </w:p>
    <w:p w:rsidR="00F53EF9" w:rsidRPr="00D2594D" w:rsidRDefault="00553B16" w:rsidP="00FC4F23"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04226A">
      <w:pPr>
        <w:ind w:left="142" w:hanging="142"/>
      </w:pPr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Тихвинского муниципального района </w:t>
      </w:r>
      <w:r w:rsidR="00ED1FDB" w:rsidRPr="00D2594D">
        <w:t xml:space="preserve">  </w:t>
      </w:r>
    </w:p>
    <w:p w:rsidR="00F53EF9" w:rsidRPr="00D2594D" w:rsidRDefault="00553B16" w:rsidP="00FC4F23">
      <w:r w:rsidRPr="00D2594D">
        <w:t xml:space="preserve">  с полномочиями ОИК</w:t>
      </w:r>
      <w:r w:rsidR="00ED1FDB" w:rsidRPr="00D2594D">
        <w:t xml:space="preserve">                                 </w:t>
      </w:r>
      <w:r w:rsidRPr="00D2594D">
        <w:t xml:space="preserve">                                                </w:t>
      </w:r>
      <w:r w:rsidR="00ED1FDB" w:rsidRPr="00D2594D">
        <w:t xml:space="preserve"> </w:t>
      </w:r>
      <w:r w:rsidR="00D2594D">
        <w:t xml:space="preserve">                </w:t>
      </w:r>
      <w:r w:rsidR="00ED1FDB" w:rsidRPr="00D2594D">
        <w:t xml:space="preserve">    </w:t>
      </w:r>
      <w:r w:rsidR="00F53EF9" w:rsidRPr="00D2594D">
        <w:t>А.В. Устинов</w:t>
      </w:r>
    </w:p>
    <w:p w:rsidR="00F53EF9" w:rsidRDefault="00F53EF9" w:rsidP="00FC4F23"/>
    <w:p w:rsidR="00D2594D" w:rsidRPr="00D2594D" w:rsidRDefault="00D2594D" w:rsidP="00FC4F23"/>
    <w:p w:rsidR="00F53EF9" w:rsidRPr="00D2594D" w:rsidRDefault="00F53EF9" w:rsidP="0004226A">
      <w:pPr>
        <w:ind w:left="142"/>
      </w:pPr>
      <w:r w:rsidRPr="00D2594D">
        <w:t xml:space="preserve">Секретарь </w:t>
      </w: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FC4F23">
      <w:r w:rsidRPr="00D2594D">
        <w:t xml:space="preserve">  </w:t>
      </w:r>
      <w:r w:rsidR="00F53EF9" w:rsidRPr="00D2594D">
        <w:t>Тихвинского муниципального района</w:t>
      </w:r>
      <w:r w:rsidR="00ED1FDB" w:rsidRPr="00D2594D">
        <w:t xml:space="preserve"> </w:t>
      </w:r>
    </w:p>
    <w:p w:rsidR="00FC4F23" w:rsidRPr="00D2594D" w:rsidRDefault="00553B16" w:rsidP="0004226A">
      <w:r w:rsidRPr="00D2594D">
        <w:t xml:space="preserve">  с полномочиями ОИК                                         </w:t>
      </w:r>
      <w:r w:rsidR="00ED1FDB" w:rsidRPr="00D2594D">
        <w:t xml:space="preserve">                                    </w:t>
      </w:r>
      <w:r w:rsidR="00D2594D">
        <w:t xml:space="preserve">            </w:t>
      </w:r>
      <w:r w:rsidR="0004226A" w:rsidRPr="00D2594D">
        <w:t xml:space="preserve">  </w:t>
      </w:r>
      <w:r w:rsidR="00ED1FDB" w:rsidRPr="00D2594D">
        <w:t xml:space="preserve">   </w:t>
      </w:r>
      <w:r w:rsidR="00F53EF9" w:rsidRPr="00D2594D">
        <w:t xml:space="preserve">З.А. Малиновская </w:t>
      </w:r>
    </w:p>
    <w:sectPr w:rsidR="00FC4F23" w:rsidRPr="00D2594D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25628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2B4A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279B2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C720C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1E26"/>
    <w:rsid w:val="004A59C2"/>
    <w:rsid w:val="004B235F"/>
    <w:rsid w:val="004B5DFC"/>
    <w:rsid w:val="004C6278"/>
    <w:rsid w:val="004D0852"/>
    <w:rsid w:val="004D477F"/>
    <w:rsid w:val="004D64E5"/>
    <w:rsid w:val="004E1EB4"/>
    <w:rsid w:val="004F66D8"/>
    <w:rsid w:val="0050292B"/>
    <w:rsid w:val="0050372C"/>
    <w:rsid w:val="005045E4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76666"/>
    <w:rsid w:val="005829BA"/>
    <w:rsid w:val="00587F2A"/>
    <w:rsid w:val="0059728B"/>
    <w:rsid w:val="005A03C3"/>
    <w:rsid w:val="005A453A"/>
    <w:rsid w:val="005A45B9"/>
    <w:rsid w:val="005B0DF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6F1DEC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132B0"/>
    <w:rsid w:val="00820287"/>
    <w:rsid w:val="0082363D"/>
    <w:rsid w:val="0082654B"/>
    <w:rsid w:val="00826944"/>
    <w:rsid w:val="00826B0C"/>
    <w:rsid w:val="0082799D"/>
    <w:rsid w:val="00836BC7"/>
    <w:rsid w:val="00840EF5"/>
    <w:rsid w:val="008506C0"/>
    <w:rsid w:val="00860135"/>
    <w:rsid w:val="0086036B"/>
    <w:rsid w:val="00860D31"/>
    <w:rsid w:val="0086669F"/>
    <w:rsid w:val="008710FB"/>
    <w:rsid w:val="00877371"/>
    <w:rsid w:val="00885119"/>
    <w:rsid w:val="00887857"/>
    <w:rsid w:val="0089452F"/>
    <w:rsid w:val="008C1865"/>
    <w:rsid w:val="008C413A"/>
    <w:rsid w:val="008C49E6"/>
    <w:rsid w:val="008C6AFD"/>
    <w:rsid w:val="008D5ADE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18C3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20E07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3556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594D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0893"/>
    <w:rsid w:val="00DA126F"/>
    <w:rsid w:val="00DD4AFC"/>
    <w:rsid w:val="00DE0BF3"/>
    <w:rsid w:val="00DE7C18"/>
    <w:rsid w:val="00DF1DD3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97FBA"/>
    <w:rsid w:val="00EA3227"/>
    <w:rsid w:val="00EA7393"/>
    <w:rsid w:val="00EB0A5F"/>
    <w:rsid w:val="00EB2D70"/>
    <w:rsid w:val="00EC623D"/>
    <w:rsid w:val="00ED1FDB"/>
    <w:rsid w:val="00ED6CA3"/>
    <w:rsid w:val="00EE63CC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2024-09-10T10:42:00Z</dcterms:created>
  <dcterms:modified xsi:type="dcterms:W3CDTF">2024-09-10T10:51:00Z</dcterms:modified>
</cp:coreProperties>
</file>